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3B0B" w14:textId="77777777" w:rsidR="00276264" w:rsidRPr="00276264" w:rsidRDefault="00276264" w:rsidP="00276264">
      <w:pPr>
        <w:jc w:val="center"/>
        <w:rPr>
          <w:rFonts w:ascii="Bookman Old Style" w:hAnsi="Bookman Old Style"/>
          <w:sz w:val="36"/>
          <w:szCs w:val="36"/>
        </w:rPr>
      </w:pPr>
      <w:r w:rsidRPr="00276264">
        <w:rPr>
          <w:rFonts w:ascii="Bookman Old Style" w:hAnsi="Bookman Old Style"/>
          <w:sz w:val="36"/>
          <w:szCs w:val="36"/>
        </w:rPr>
        <w:t>Inaugural Australian Long Range Black Powder</w:t>
      </w:r>
    </w:p>
    <w:p w14:paraId="126BFBCD" w14:textId="7F12EA35" w:rsidR="00276264" w:rsidRPr="00276264" w:rsidRDefault="00276264" w:rsidP="00276264">
      <w:pPr>
        <w:jc w:val="center"/>
        <w:rPr>
          <w:rFonts w:ascii="Bookman Old Style" w:hAnsi="Bookman Old Style"/>
          <w:sz w:val="36"/>
          <w:szCs w:val="36"/>
        </w:rPr>
      </w:pPr>
      <w:r w:rsidRPr="00276264">
        <w:rPr>
          <w:rFonts w:ascii="Bookman Old Style" w:hAnsi="Bookman Old Style"/>
          <w:sz w:val="36"/>
          <w:szCs w:val="36"/>
        </w:rPr>
        <w:t>MUZZLELOADING NATIONAL CHAMPIONSHIPS</w:t>
      </w:r>
    </w:p>
    <w:p w14:paraId="53A7A30A" w14:textId="77777777" w:rsidR="00276264" w:rsidRPr="00276264" w:rsidRDefault="00276264" w:rsidP="00276264">
      <w:pPr>
        <w:jc w:val="center"/>
        <w:rPr>
          <w:rFonts w:ascii="Bookman Old Style" w:hAnsi="Bookman Old Style"/>
          <w:sz w:val="36"/>
          <w:szCs w:val="36"/>
        </w:rPr>
      </w:pPr>
      <w:r w:rsidRPr="00276264">
        <w:rPr>
          <w:rFonts w:ascii="Bookman Old Style" w:hAnsi="Bookman Old Style"/>
          <w:sz w:val="36"/>
          <w:szCs w:val="36"/>
        </w:rPr>
        <w:t>24-25-26 May 2024</w:t>
      </w:r>
    </w:p>
    <w:p w14:paraId="61269FFB" w14:textId="77777777" w:rsidR="00276264" w:rsidRPr="00276264" w:rsidRDefault="00276264" w:rsidP="00276264">
      <w:pPr>
        <w:jc w:val="center"/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Hosted by Buffalo Rifle Association of Australia</w:t>
      </w:r>
    </w:p>
    <w:p w14:paraId="67FBF03E" w14:textId="535FDB87" w:rsidR="00276264" w:rsidRDefault="00276264" w:rsidP="00276264">
      <w:pPr>
        <w:jc w:val="center"/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 xml:space="preserve">Cooyal Rifle </w:t>
      </w:r>
      <w:proofErr w:type="gramStart"/>
      <w:r w:rsidR="00F747C8" w:rsidRPr="00276264">
        <w:rPr>
          <w:rFonts w:ascii="Bookman Old Style" w:hAnsi="Bookman Old Style"/>
          <w:sz w:val="32"/>
          <w:szCs w:val="32"/>
        </w:rPr>
        <w:t>Range</w:t>
      </w:r>
      <w:r w:rsidR="00F747C8">
        <w:rPr>
          <w:rFonts w:ascii="Bookman Old Style" w:hAnsi="Bookman Old Style"/>
          <w:sz w:val="32"/>
          <w:szCs w:val="32"/>
        </w:rPr>
        <w:t xml:space="preserve">  1770</w:t>
      </w:r>
      <w:proofErr w:type="gramEnd"/>
      <w:r w:rsidRPr="00276264">
        <w:rPr>
          <w:rFonts w:ascii="Bookman Old Style" w:hAnsi="Bookman Old Style"/>
          <w:sz w:val="32"/>
          <w:szCs w:val="32"/>
        </w:rPr>
        <w:t xml:space="preserve"> Wollar Road </w:t>
      </w:r>
      <w:r w:rsidR="00F747C8">
        <w:rPr>
          <w:rFonts w:ascii="Bookman Old Style" w:hAnsi="Bookman Old Style"/>
          <w:sz w:val="32"/>
          <w:szCs w:val="32"/>
        </w:rPr>
        <w:t xml:space="preserve"> </w:t>
      </w:r>
      <w:r w:rsidRPr="00276264">
        <w:rPr>
          <w:rFonts w:ascii="Bookman Old Style" w:hAnsi="Bookman Old Style"/>
          <w:sz w:val="32"/>
          <w:szCs w:val="32"/>
        </w:rPr>
        <w:t>COOYAL NSW</w:t>
      </w:r>
    </w:p>
    <w:p w14:paraId="5725B2E4" w14:textId="77777777" w:rsidR="00276264" w:rsidRPr="00276264" w:rsidRDefault="00276264" w:rsidP="00276264">
      <w:pPr>
        <w:jc w:val="center"/>
        <w:rPr>
          <w:rFonts w:ascii="Bookman Old Style" w:hAnsi="Bookman Old Style"/>
          <w:sz w:val="32"/>
          <w:szCs w:val="32"/>
        </w:rPr>
      </w:pPr>
    </w:p>
    <w:p w14:paraId="473C6FF0" w14:textId="77777777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MID-RANGE 300, 500, 600 yds</w:t>
      </w:r>
    </w:p>
    <w:p w14:paraId="749F15DD" w14:textId="77777777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3 convertible sighters, 10 shots for score</w:t>
      </w:r>
    </w:p>
    <w:p w14:paraId="0476CC11" w14:textId="77777777" w:rsidR="00276264" w:rsidRDefault="00276264" w:rsidP="00276264">
      <w:pPr>
        <w:rPr>
          <w:rFonts w:ascii="Bookman Old Style" w:hAnsi="Bookman Old Style"/>
          <w:sz w:val="32"/>
          <w:szCs w:val="32"/>
        </w:rPr>
      </w:pPr>
    </w:p>
    <w:p w14:paraId="1616AAA9" w14:textId="5C4CAC31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LONG RANGE 700, 800 yds</w:t>
      </w:r>
    </w:p>
    <w:p w14:paraId="7E9DD41B" w14:textId="77777777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5 convertible sighters, 15 shots for score</w:t>
      </w:r>
    </w:p>
    <w:p w14:paraId="1A3CE640" w14:textId="77777777" w:rsidR="00276264" w:rsidRDefault="00276264" w:rsidP="00276264">
      <w:pPr>
        <w:rPr>
          <w:rFonts w:ascii="Bookman Old Style" w:hAnsi="Bookman Old Style"/>
          <w:sz w:val="32"/>
          <w:szCs w:val="32"/>
        </w:rPr>
      </w:pPr>
    </w:p>
    <w:p w14:paraId="6EAA9D66" w14:textId="09825849" w:rsid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BLACK POWDER &amp; CAST LEAD PROJECTILES ONLY</w:t>
      </w:r>
    </w:p>
    <w:p w14:paraId="06B45E60" w14:textId="2D59F221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ENTRY FEE $100 –all shooters must be SSAA members</w:t>
      </w:r>
    </w:p>
    <w:p w14:paraId="5095371B" w14:textId="77777777" w:rsid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PRE-NOMINATIONS ESSENTIAL for planning purposes</w:t>
      </w:r>
    </w:p>
    <w:p w14:paraId="508C48D3" w14:textId="77777777" w:rsidR="004C2DD6" w:rsidRPr="00276264" w:rsidRDefault="004C2DD6" w:rsidP="00276264">
      <w:pPr>
        <w:rPr>
          <w:rFonts w:ascii="Bookman Old Style" w:hAnsi="Bookman Old Style"/>
          <w:sz w:val="32"/>
          <w:szCs w:val="32"/>
        </w:rPr>
      </w:pPr>
    </w:p>
    <w:p w14:paraId="6A746D30" w14:textId="219BFBF9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This shoot may be used for selection of a National team for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276264">
        <w:rPr>
          <w:rFonts w:ascii="Bookman Old Style" w:hAnsi="Bookman Old Style"/>
          <w:sz w:val="32"/>
          <w:szCs w:val="32"/>
        </w:rPr>
        <w:t>Long Range Muzzleloading (subject to board approval)</w:t>
      </w:r>
    </w:p>
    <w:p w14:paraId="2D8DA5B5" w14:textId="3C6136AF" w:rsid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 xml:space="preserve">Canteen available for </w:t>
      </w:r>
      <w:r w:rsidR="004C2DD6">
        <w:rPr>
          <w:rFonts w:ascii="Bookman Old Style" w:hAnsi="Bookman Old Style"/>
          <w:sz w:val="32"/>
          <w:szCs w:val="32"/>
        </w:rPr>
        <w:t xml:space="preserve">breakfast &amp; </w:t>
      </w:r>
      <w:r w:rsidRPr="00276264">
        <w:rPr>
          <w:rFonts w:ascii="Bookman Old Style" w:hAnsi="Bookman Old Style"/>
          <w:sz w:val="32"/>
          <w:szCs w:val="32"/>
        </w:rPr>
        <w:t>lunch</w:t>
      </w:r>
    </w:p>
    <w:p w14:paraId="3C88CA7C" w14:textId="441F8D73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Cooyal Pub is 1km away</w:t>
      </w:r>
      <w:r w:rsidR="004C2DD6">
        <w:rPr>
          <w:rFonts w:ascii="Bookman Old Style" w:hAnsi="Bookman Old Style"/>
          <w:sz w:val="32"/>
          <w:szCs w:val="32"/>
        </w:rPr>
        <w:t xml:space="preserve"> with excellent </w:t>
      </w:r>
      <w:r>
        <w:rPr>
          <w:rFonts w:ascii="Bookman Old Style" w:hAnsi="Bookman Old Style"/>
          <w:sz w:val="32"/>
          <w:szCs w:val="32"/>
        </w:rPr>
        <w:t xml:space="preserve">meals &amp; free self-contained camping </w:t>
      </w:r>
    </w:p>
    <w:p w14:paraId="4DB7E658" w14:textId="6CDC7036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Limited camping on range, shower &amp; toilets</w:t>
      </w:r>
      <w:r>
        <w:rPr>
          <w:rFonts w:ascii="Bookman Old Style" w:hAnsi="Bookman Old Style"/>
          <w:sz w:val="32"/>
          <w:szCs w:val="32"/>
        </w:rPr>
        <w:t>, club house</w:t>
      </w:r>
    </w:p>
    <w:p w14:paraId="230CA0E0" w14:textId="77777777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$20 camping for the duration of event</w:t>
      </w:r>
    </w:p>
    <w:p w14:paraId="36848239" w14:textId="77777777" w:rsidR="00276264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CONTACT: Dan MacDonald 0408 480105</w:t>
      </w:r>
    </w:p>
    <w:p w14:paraId="61ABA429" w14:textId="14849E2D" w:rsidR="009B7B6A" w:rsidRPr="00276264" w:rsidRDefault="00276264" w:rsidP="00276264">
      <w:pPr>
        <w:rPr>
          <w:rFonts w:ascii="Bookman Old Style" w:hAnsi="Bookman Old Style"/>
          <w:sz w:val="32"/>
          <w:szCs w:val="32"/>
        </w:rPr>
      </w:pPr>
      <w:r w:rsidRPr="00276264">
        <w:rPr>
          <w:rFonts w:ascii="Bookman Old Style" w:hAnsi="Bookman Old Style"/>
          <w:sz w:val="32"/>
          <w:szCs w:val="32"/>
        </w:rPr>
        <w:t>E. buffaloriflesecretary@gmail.com</w:t>
      </w:r>
    </w:p>
    <w:sectPr w:rsidR="009B7B6A" w:rsidRPr="00276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4"/>
    <w:rsid w:val="000C044B"/>
    <w:rsid w:val="00134CE4"/>
    <w:rsid w:val="00276264"/>
    <w:rsid w:val="004C2DD6"/>
    <w:rsid w:val="009B7B6A"/>
    <w:rsid w:val="00CE7BB5"/>
    <w:rsid w:val="00F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0C1D"/>
  <w15:chartTrackingRefBased/>
  <w15:docId w15:val="{672C2DC6-0122-4E6B-A96C-EBE1CD59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MacDonald</dc:creator>
  <cp:keywords/>
  <dc:description/>
  <cp:lastModifiedBy>Shayne Barnsley</cp:lastModifiedBy>
  <cp:revision>2</cp:revision>
  <dcterms:created xsi:type="dcterms:W3CDTF">2024-03-02T05:00:00Z</dcterms:created>
  <dcterms:modified xsi:type="dcterms:W3CDTF">2024-03-02T05:00:00Z</dcterms:modified>
</cp:coreProperties>
</file>